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21ECA" w14:textId="77777777" w:rsidR="003A0E0F" w:rsidRPr="005862E1" w:rsidRDefault="00A1269A" w:rsidP="0075480C">
      <w:pPr>
        <w:pStyle w:val="Brdtekst"/>
        <w:ind w:left="720"/>
        <w:jc w:val="center"/>
        <w:rPr>
          <w:rFonts w:ascii="Times New Roman"/>
          <w:noProof/>
          <w:lang w:val="nb-NO"/>
        </w:rPr>
      </w:pPr>
      <w:r w:rsidRPr="005862E1">
        <w:rPr>
          <w:rFonts w:ascii="Times New Roman"/>
          <w:noProof/>
          <w:lang w:val="nb-NO"/>
        </w:rPr>
        <w:drawing>
          <wp:inline distT="0" distB="0" distL="0" distR="0" wp14:anchorId="0E021F05" wp14:editId="0E021F06">
            <wp:extent cx="2499046" cy="5856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046" cy="58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18B98" w14:textId="77777777" w:rsidR="00960FE7" w:rsidRDefault="00960FE7" w:rsidP="00196B25">
      <w:pPr>
        <w:pStyle w:val="Tittel"/>
        <w:ind w:left="2615"/>
        <w:rPr>
          <w:noProof/>
          <w:lang w:val="nb-NO"/>
        </w:rPr>
      </w:pPr>
    </w:p>
    <w:p w14:paraId="0E021ECB" w14:textId="3FB9D873" w:rsidR="003A0E0F" w:rsidRPr="000F0B49" w:rsidRDefault="00324784" w:rsidP="00960FE7">
      <w:pPr>
        <w:pStyle w:val="Tittel"/>
        <w:ind w:left="2880"/>
        <w:rPr>
          <w:noProof/>
        </w:rPr>
      </w:pPr>
      <w:r w:rsidRPr="000F0B49">
        <w:rPr>
          <w:noProof/>
        </w:rPr>
        <w:t>Skjema for tvilsmelding</w:t>
      </w:r>
    </w:p>
    <w:p w14:paraId="71A14728" w14:textId="77777777" w:rsidR="00324784" w:rsidRDefault="00324784" w:rsidP="0032478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</w:rPr>
      </w:pPr>
    </w:p>
    <w:p w14:paraId="7B20B6C1" w14:textId="77777777" w:rsidR="00324784" w:rsidRPr="00324784" w:rsidRDefault="00324784" w:rsidP="00324784">
      <w:pPr>
        <w:pStyle w:val="Brdtekst"/>
        <w:tabs>
          <w:tab w:val="left" w:pos="4037"/>
        </w:tabs>
        <w:spacing w:before="50" w:line="276" w:lineRule="auto"/>
        <w:ind w:left="0" w:right="2019"/>
        <w:rPr>
          <w:b/>
          <w:bCs/>
          <w:noProof/>
        </w:rPr>
      </w:pPr>
      <w:r w:rsidRPr="00324784">
        <w:rPr>
          <w:b/>
          <w:bCs/>
          <w:noProof/>
        </w:rPr>
        <w:t xml:space="preserve">Unnateke offentlegheit: </w:t>
      </w:r>
      <w:hyperlink r:id="rId7" w:anchor="%C2%A713">
        <w:r w:rsidRPr="00324784">
          <w:rPr>
            <w:rStyle w:val="Hyperkobling"/>
            <w:b/>
            <w:bCs/>
            <w:noProof/>
          </w:rPr>
          <w:t>offl § 13</w:t>
        </w:r>
      </w:hyperlink>
      <w:r w:rsidRPr="00324784">
        <w:rPr>
          <w:b/>
          <w:bCs/>
          <w:noProof/>
        </w:rPr>
        <w:t xml:space="preserve"> jf </w:t>
      </w:r>
      <w:hyperlink r:id="rId8" w:anchor="%C2%A713">
        <w:r w:rsidRPr="00324784">
          <w:rPr>
            <w:rStyle w:val="Hyperkobling"/>
            <w:b/>
            <w:bCs/>
            <w:noProof/>
          </w:rPr>
          <w:t>fvl § 13</w:t>
        </w:r>
      </w:hyperlink>
    </w:p>
    <w:p w14:paraId="35615E11" w14:textId="77777777" w:rsidR="00750F09" w:rsidRDefault="00750F09" w:rsidP="00D122C5">
      <w:pPr>
        <w:pStyle w:val="Brdtekst"/>
        <w:tabs>
          <w:tab w:val="left" w:pos="4037"/>
        </w:tabs>
        <w:spacing w:before="50" w:line="276" w:lineRule="auto"/>
        <w:ind w:left="0" w:right="132"/>
        <w:rPr>
          <w:noProof/>
        </w:rPr>
      </w:pPr>
    </w:p>
    <w:p w14:paraId="4F7CB657" w14:textId="5BA488A4" w:rsidR="00324784" w:rsidRPr="00324784" w:rsidRDefault="00324784" w:rsidP="00D122C5">
      <w:pPr>
        <w:pStyle w:val="Brdtekst"/>
        <w:tabs>
          <w:tab w:val="left" w:pos="4037"/>
        </w:tabs>
        <w:spacing w:before="50" w:line="276" w:lineRule="auto"/>
        <w:ind w:left="0" w:right="132"/>
        <w:rPr>
          <w:noProof/>
        </w:rPr>
      </w:pPr>
      <w:r w:rsidRPr="008D3053">
        <w:rPr>
          <w:noProof/>
        </w:rPr>
        <w:t xml:space="preserve">Jf. </w:t>
      </w:r>
      <w:hyperlink r:id="rId9" w:anchor="KAPITTEL_7" w:history="1">
        <w:r w:rsidR="00753362" w:rsidRPr="00084A1A">
          <w:rPr>
            <w:rStyle w:val="Hyperkobling"/>
            <w:noProof/>
          </w:rPr>
          <w:t xml:space="preserve">Kapittel 7 Skikkethetsvurderinger i </w:t>
        </w:r>
        <w:r w:rsidR="00B428DB" w:rsidRPr="00084A1A">
          <w:rPr>
            <w:rStyle w:val="Hyperkobling"/>
            <w:noProof/>
          </w:rPr>
          <w:t>forskrift til universitets- og høyskoleloven</w:t>
        </w:r>
      </w:hyperlink>
      <w:r w:rsidR="007101BF">
        <w:rPr>
          <w:noProof/>
        </w:rPr>
        <w:t xml:space="preserve">, fastsett av </w:t>
      </w:r>
      <w:r w:rsidRPr="00324784">
        <w:rPr>
          <w:noProof/>
        </w:rPr>
        <w:t>Kunnskapsdepartementet</w:t>
      </w:r>
      <w:r w:rsidR="008E3E97">
        <w:rPr>
          <w:noProof/>
        </w:rPr>
        <w:t xml:space="preserve"> </w:t>
      </w:r>
      <w:r w:rsidR="007101BF">
        <w:rPr>
          <w:noProof/>
        </w:rPr>
        <w:t>1. august 2024</w:t>
      </w:r>
      <w:r w:rsidRPr="00324784">
        <w:rPr>
          <w:noProof/>
        </w:rPr>
        <w:t xml:space="preserve"> med heimel i </w:t>
      </w:r>
      <w:hyperlink r:id="rId10" w:anchor="KAPITTEL_12" w:history="1">
        <w:r w:rsidR="00170964" w:rsidRPr="00BA369A">
          <w:rPr>
            <w:rStyle w:val="Hyperkobling"/>
            <w:noProof/>
          </w:rPr>
          <w:t xml:space="preserve">Lov </w:t>
        </w:r>
        <w:r w:rsidR="005604DD" w:rsidRPr="00BA369A">
          <w:rPr>
            <w:rStyle w:val="Hyperkobling"/>
            <w:noProof/>
          </w:rPr>
          <w:t xml:space="preserve">1. august 2024 </w:t>
        </w:r>
        <w:r w:rsidR="00170964" w:rsidRPr="00BA369A">
          <w:rPr>
            <w:rStyle w:val="Hyperkobling"/>
            <w:noProof/>
          </w:rPr>
          <w:t>om universiteter og høyskoler</w:t>
        </w:r>
        <w:r w:rsidR="00DE1E34" w:rsidRPr="00BA369A">
          <w:rPr>
            <w:rStyle w:val="Hyperkobling"/>
            <w:noProof/>
          </w:rPr>
          <w:t xml:space="preserve"> § </w:t>
        </w:r>
        <w:r w:rsidR="0030249B" w:rsidRPr="00BA369A">
          <w:rPr>
            <w:rStyle w:val="Hyperkobling"/>
            <w:noProof/>
          </w:rPr>
          <w:t>12-3</w:t>
        </w:r>
      </w:hyperlink>
      <w:r w:rsidR="00BA369A">
        <w:rPr>
          <w:noProof/>
        </w:rPr>
        <w:t>.</w:t>
      </w:r>
    </w:p>
    <w:p w14:paraId="489C2965" w14:textId="77777777" w:rsidR="00021034" w:rsidRPr="000F0B49" w:rsidRDefault="00021034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</w:rPr>
      </w:pPr>
    </w:p>
    <w:p w14:paraId="43B02EDC" w14:textId="536CBC78" w:rsidR="00FE5887" w:rsidRPr="000F0B49" w:rsidRDefault="00A1269A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</w:rPr>
      </w:pPr>
      <w:r w:rsidRPr="000F0B49">
        <w:rPr>
          <w:noProof/>
        </w:rPr>
        <w:t>Skjema</w:t>
      </w:r>
      <w:r w:rsidR="003B32A3" w:rsidRPr="000F0B49">
        <w:rPr>
          <w:noProof/>
        </w:rPr>
        <w:t xml:space="preserve"> send</w:t>
      </w:r>
      <w:r w:rsidR="007B5260" w:rsidRPr="000F0B49">
        <w:rPr>
          <w:noProof/>
        </w:rPr>
        <w:t>ast</w:t>
      </w:r>
      <w:r w:rsidR="003B32A3" w:rsidRPr="000F0B49">
        <w:rPr>
          <w:noProof/>
        </w:rPr>
        <w:t xml:space="preserve"> til høgskolen </w:t>
      </w:r>
      <w:r w:rsidR="00ED3357" w:rsidRPr="000F0B49">
        <w:rPr>
          <w:noProof/>
        </w:rPr>
        <w:t xml:space="preserve">via </w:t>
      </w:r>
      <w:r w:rsidR="00D92E90" w:rsidRPr="000F0B49">
        <w:rPr>
          <w:noProof/>
        </w:rPr>
        <w:t>nettskjema for sikker filinnsending:</w:t>
      </w:r>
    </w:p>
    <w:p w14:paraId="3BD03A8C" w14:textId="728DC0C6" w:rsidR="00D92E90" w:rsidRPr="000F0B49" w:rsidRDefault="00B87F01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</w:rPr>
      </w:pPr>
      <w:hyperlink r:id="rId11" w:history="1">
        <w:r w:rsidR="00FE5887" w:rsidRPr="000F0B49">
          <w:rPr>
            <w:rStyle w:val="Hyperkobling"/>
            <w:noProof/>
          </w:rPr>
          <w:t>https://www.inn.no/om-hogskolen/kontakt-oss/innsending-av-elektroniske-dokumenter/</w:t>
        </w:r>
      </w:hyperlink>
      <w:r w:rsidR="00FE5887" w:rsidRPr="000F0B49">
        <w:rPr>
          <w:noProof/>
        </w:rPr>
        <w:t xml:space="preserve"> </w:t>
      </w:r>
    </w:p>
    <w:p w14:paraId="31A59DB5" w14:textId="77777777" w:rsidR="00021034" w:rsidRPr="000F0B49" w:rsidRDefault="00021034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</w:rPr>
      </w:pPr>
    </w:p>
    <w:p w14:paraId="0E021ECF" w14:textId="090E9222" w:rsidR="003A0E0F" w:rsidRPr="000F0B49" w:rsidRDefault="00195F44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</w:rPr>
      </w:pPr>
      <w:r>
        <w:rPr>
          <w:noProof/>
        </w:rPr>
        <w:t>Skikkethetsansvarleg</w:t>
      </w:r>
      <w:r w:rsidR="00A1269A" w:rsidRPr="000F0B49">
        <w:rPr>
          <w:noProof/>
        </w:rPr>
        <w:t xml:space="preserve"> for helsefag:</w:t>
      </w:r>
      <w:r w:rsidR="00A1269A" w:rsidRPr="000F0B49">
        <w:rPr>
          <w:noProof/>
        </w:rPr>
        <w:tab/>
      </w:r>
      <w:r w:rsidR="00796CD3" w:rsidRPr="000F0B49">
        <w:rPr>
          <w:noProof/>
        </w:rPr>
        <w:tab/>
      </w:r>
      <w:r w:rsidR="00A1269A" w:rsidRPr="000F0B49">
        <w:rPr>
          <w:noProof/>
        </w:rPr>
        <w:t>Eva</w:t>
      </w:r>
      <w:r w:rsidR="00A1269A" w:rsidRPr="000F0B49">
        <w:rPr>
          <w:noProof/>
          <w:spacing w:val="-4"/>
        </w:rPr>
        <w:t xml:space="preserve"> </w:t>
      </w:r>
      <w:r w:rsidR="00A1269A" w:rsidRPr="000F0B49">
        <w:rPr>
          <w:noProof/>
        </w:rPr>
        <w:t>Nilsen</w:t>
      </w:r>
      <w:r w:rsidR="005902C8" w:rsidRPr="000F0B49">
        <w:rPr>
          <w:noProof/>
        </w:rPr>
        <w:t xml:space="preserve">, </w:t>
      </w:r>
      <w:hyperlink r:id="rId12" w:history="1">
        <w:r w:rsidR="005902C8" w:rsidRPr="000F0B49">
          <w:rPr>
            <w:rStyle w:val="Hyperkobling"/>
            <w:noProof/>
          </w:rPr>
          <w:t>eva.nilsen@inn.no</w:t>
        </w:r>
      </w:hyperlink>
      <w:r w:rsidR="00A1269A" w:rsidRPr="000F0B49">
        <w:rPr>
          <w:noProof/>
          <w:color w:val="0000FF"/>
          <w:spacing w:val="-5"/>
          <w:u w:val="single" w:color="0000FF"/>
        </w:rPr>
        <w:t xml:space="preserve"> </w:t>
      </w:r>
      <w:r w:rsidR="00BA23BD" w:rsidRPr="000F0B49">
        <w:rPr>
          <w:noProof/>
        </w:rPr>
        <w:t>,t</w:t>
      </w:r>
      <w:r w:rsidR="00A1269A" w:rsidRPr="000F0B49">
        <w:rPr>
          <w:noProof/>
        </w:rPr>
        <w:t>lf:</w:t>
      </w:r>
      <w:r w:rsidR="00A1269A" w:rsidRPr="000F0B49">
        <w:rPr>
          <w:noProof/>
          <w:spacing w:val="-4"/>
        </w:rPr>
        <w:t xml:space="preserve"> </w:t>
      </w:r>
      <w:r w:rsidR="00A1269A" w:rsidRPr="000F0B49">
        <w:rPr>
          <w:noProof/>
        </w:rPr>
        <w:t>62</w:t>
      </w:r>
      <w:r w:rsidR="00A1269A" w:rsidRPr="000F0B49">
        <w:rPr>
          <w:noProof/>
          <w:spacing w:val="-6"/>
        </w:rPr>
        <w:t xml:space="preserve"> </w:t>
      </w:r>
      <w:r w:rsidR="00A1269A" w:rsidRPr="000F0B49">
        <w:rPr>
          <w:noProof/>
        </w:rPr>
        <w:t>43</w:t>
      </w:r>
      <w:r w:rsidR="00A1269A" w:rsidRPr="000F0B49">
        <w:rPr>
          <w:noProof/>
          <w:spacing w:val="-6"/>
        </w:rPr>
        <w:t xml:space="preserve"> </w:t>
      </w:r>
      <w:r w:rsidR="00A1269A" w:rsidRPr="000F0B49">
        <w:rPr>
          <w:noProof/>
        </w:rPr>
        <w:t>02</w:t>
      </w:r>
      <w:r w:rsidR="00A1269A" w:rsidRPr="000F0B49">
        <w:rPr>
          <w:noProof/>
          <w:spacing w:val="-4"/>
        </w:rPr>
        <w:t xml:space="preserve"> </w:t>
      </w:r>
      <w:r w:rsidR="00A1269A" w:rsidRPr="000F0B49">
        <w:rPr>
          <w:noProof/>
        </w:rPr>
        <w:t>94</w:t>
      </w:r>
    </w:p>
    <w:p w14:paraId="0E021ED0" w14:textId="72018A14" w:rsidR="003A0E0F" w:rsidRPr="000F0B49" w:rsidRDefault="00195F44" w:rsidP="00021034">
      <w:pPr>
        <w:pStyle w:val="Brdtekst"/>
        <w:spacing w:line="276" w:lineRule="auto"/>
        <w:ind w:left="0"/>
        <w:rPr>
          <w:noProof/>
        </w:rPr>
      </w:pPr>
      <w:r>
        <w:rPr>
          <w:noProof/>
        </w:rPr>
        <w:t>Skikkethetsansvarleg</w:t>
      </w:r>
      <w:r w:rsidRPr="000F0B49">
        <w:rPr>
          <w:noProof/>
        </w:rPr>
        <w:t xml:space="preserve"> </w:t>
      </w:r>
      <w:r w:rsidR="00A1269A" w:rsidRPr="000F0B49">
        <w:rPr>
          <w:noProof/>
        </w:rPr>
        <w:t>for</w:t>
      </w:r>
      <w:r w:rsidR="00A1269A" w:rsidRPr="000F0B49">
        <w:rPr>
          <w:noProof/>
          <w:spacing w:val="-14"/>
        </w:rPr>
        <w:t xml:space="preserve"> </w:t>
      </w:r>
      <w:r w:rsidR="00A1269A" w:rsidRPr="000F0B49">
        <w:rPr>
          <w:noProof/>
        </w:rPr>
        <w:t>lær</w:t>
      </w:r>
      <w:r w:rsidR="00C03A47" w:rsidRPr="000F0B49">
        <w:rPr>
          <w:noProof/>
        </w:rPr>
        <w:t>a</w:t>
      </w:r>
      <w:r w:rsidR="00A1269A" w:rsidRPr="000F0B49">
        <w:rPr>
          <w:noProof/>
        </w:rPr>
        <w:t>rutdanning</w:t>
      </w:r>
      <w:r w:rsidR="00C03A47" w:rsidRPr="000F0B49">
        <w:rPr>
          <w:noProof/>
        </w:rPr>
        <w:t>a</w:t>
      </w:r>
      <w:r w:rsidR="00A1269A" w:rsidRPr="000F0B49">
        <w:rPr>
          <w:noProof/>
        </w:rPr>
        <w:t>ne:</w:t>
      </w:r>
      <w:r w:rsidR="00A1269A" w:rsidRPr="000F0B49">
        <w:rPr>
          <w:noProof/>
          <w:spacing w:val="18"/>
        </w:rPr>
        <w:t xml:space="preserve"> </w:t>
      </w:r>
      <w:r w:rsidR="00796CD3" w:rsidRPr="000F0B49">
        <w:rPr>
          <w:noProof/>
          <w:spacing w:val="18"/>
        </w:rPr>
        <w:tab/>
      </w:r>
      <w:r w:rsidR="00A1269A" w:rsidRPr="000F0B49">
        <w:rPr>
          <w:noProof/>
        </w:rPr>
        <w:t>Inger</w:t>
      </w:r>
      <w:r w:rsidR="00A1269A" w:rsidRPr="000F0B49">
        <w:rPr>
          <w:noProof/>
          <w:spacing w:val="-9"/>
        </w:rPr>
        <w:t xml:space="preserve"> </w:t>
      </w:r>
      <w:r w:rsidR="00A1269A" w:rsidRPr="000F0B49">
        <w:rPr>
          <w:noProof/>
        </w:rPr>
        <w:t>Lise</w:t>
      </w:r>
      <w:r w:rsidR="00A1269A" w:rsidRPr="000F0B49">
        <w:rPr>
          <w:noProof/>
          <w:spacing w:val="-7"/>
        </w:rPr>
        <w:t xml:space="preserve"> </w:t>
      </w:r>
      <w:r w:rsidR="005902C8" w:rsidRPr="000F0B49">
        <w:rPr>
          <w:noProof/>
        </w:rPr>
        <w:t>Elvehøy</w:t>
      </w:r>
      <w:r w:rsidR="005902C8" w:rsidRPr="005902C8">
        <w:t xml:space="preserve">, </w:t>
      </w:r>
      <w:hyperlink r:id="rId13" w:history="1">
        <w:r w:rsidR="005902C8" w:rsidRPr="000F0B49">
          <w:rPr>
            <w:rStyle w:val="Hyperkobling"/>
            <w:noProof/>
          </w:rPr>
          <w:t>inger.elvehoy@inn.no</w:t>
        </w:r>
      </w:hyperlink>
      <w:r w:rsidR="00BA23BD" w:rsidRPr="000F0B49">
        <w:rPr>
          <w:noProof/>
          <w:color w:val="0000FF"/>
          <w:spacing w:val="-8"/>
        </w:rPr>
        <w:t xml:space="preserve">, </w:t>
      </w:r>
      <w:r w:rsidR="00BA23BD" w:rsidRPr="000F0B49">
        <w:rPr>
          <w:noProof/>
        </w:rPr>
        <w:t>t</w:t>
      </w:r>
      <w:r w:rsidR="00A1269A" w:rsidRPr="000F0B49">
        <w:rPr>
          <w:noProof/>
        </w:rPr>
        <w:t>lf</w:t>
      </w:r>
      <w:r w:rsidR="007726CB">
        <w:rPr>
          <w:noProof/>
        </w:rPr>
        <w:t>:</w:t>
      </w:r>
      <w:r w:rsidR="00A1269A" w:rsidRPr="000F0B49">
        <w:rPr>
          <w:noProof/>
          <w:spacing w:val="-13"/>
        </w:rPr>
        <w:t xml:space="preserve"> </w:t>
      </w:r>
      <w:r w:rsidR="00A1269A" w:rsidRPr="000F0B49">
        <w:rPr>
          <w:noProof/>
        </w:rPr>
        <w:t>62</w:t>
      </w:r>
      <w:r w:rsidR="00A1269A" w:rsidRPr="000F0B49">
        <w:rPr>
          <w:noProof/>
          <w:spacing w:val="-8"/>
        </w:rPr>
        <w:t xml:space="preserve"> </w:t>
      </w:r>
      <w:r w:rsidR="00A1269A" w:rsidRPr="000F0B49">
        <w:rPr>
          <w:noProof/>
        </w:rPr>
        <w:t>51</w:t>
      </w:r>
      <w:r w:rsidR="00A1269A" w:rsidRPr="000F0B49">
        <w:rPr>
          <w:noProof/>
          <w:spacing w:val="-7"/>
        </w:rPr>
        <w:t xml:space="preserve"> </w:t>
      </w:r>
      <w:r w:rsidR="00A1269A" w:rsidRPr="000F0B49">
        <w:rPr>
          <w:noProof/>
        </w:rPr>
        <w:t>76</w:t>
      </w:r>
      <w:r w:rsidR="00A1269A" w:rsidRPr="000F0B49">
        <w:rPr>
          <w:noProof/>
          <w:spacing w:val="-8"/>
        </w:rPr>
        <w:t xml:space="preserve"> </w:t>
      </w:r>
      <w:r w:rsidR="00A1269A" w:rsidRPr="000F0B49">
        <w:rPr>
          <w:noProof/>
          <w:spacing w:val="-5"/>
        </w:rPr>
        <w:t>78</w:t>
      </w:r>
    </w:p>
    <w:p w14:paraId="0E021ED1" w14:textId="1817BC48" w:rsidR="003A0E0F" w:rsidRPr="000F0B49" w:rsidRDefault="00195F44" w:rsidP="00021034">
      <w:pPr>
        <w:pStyle w:val="Brdtekst"/>
        <w:tabs>
          <w:tab w:val="left" w:pos="4016"/>
        </w:tabs>
        <w:spacing w:before="22" w:line="276" w:lineRule="auto"/>
        <w:ind w:left="0"/>
        <w:rPr>
          <w:noProof/>
        </w:rPr>
      </w:pPr>
      <w:r>
        <w:rPr>
          <w:noProof/>
        </w:rPr>
        <w:t>Skikkethetsansvarleg</w:t>
      </w:r>
      <w:r w:rsidRPr="000F0B49">
        <w:rPr>
          <w:noProof/>
        </w:rPr>
        <w:t xml:space="preserve"> </w:t>
      </w:r>
      <w:r w:rsidR="00A1269A" w:rsidRPr="000F0B49">
        <w:rPr>
          <w:noProof/>
          <w:spacing w:val="-2"/>
        </w:rPr>
        <w:t>for</w:t>
      </w:r>
      <w:r w:rsidR="00A1269A" w:rsidRPr="000F0B49">
        <w:rPr>
          <w:noProof/>
        </w:rPr>
        <w:t xml:space="preserve"> </w:t>
      </w:r>
      <w:r w:rsidR="00A1269A" w:rsidRPr="000F0B49">
        <w:rPr>
          <w:noProof/>
          <w:spacing w:val="-2"/>
        </w:rPr>
        <w:t>sosialfag:</w:t>
      </w:r>
      <w:r w:rsidR="00A1269A" w:rsidRPr="000F0B49">
        <w:rPr>
          <w:noProof/>
        </w:rPr>
        <w:tab/>
      </w:r>
      <w:r w:rsidR="00796CD3" w:rsidRPr="000F0B49">
        <w:rPr>
          <w:noProof/>
        </w:rPr>
        <w:tab/>
      </w:r>
      <w:r w:rsidR="000F0B49" w:rsidRPr="000F0B49">
        <w:rPr>
          <w:noProof/>
        </w:rPr>
        <w:t>Kj</w:t>
      </w:r>
      <w:r w:rsidR="000F0B49">
        <w:rPr>
          <w:noProof/>
        </w:rPr>
        <w:t>ersti Wessel Jevne</w:t>
      </w:r>
      <w:r w:rsidR="005902C8" w:rsidRPr="000F0B49">
        <w:rPr>
          <w:noProof/>
        </w:rPr>
        <w:t>,</w:t>
      </w:r>
      <w:r w:rsidR="00E67E36">
        <w:rPr>
          <w:noProof/>
        </w:rPr>
        <w:t xml:space="preserve"> kjersti.jevne@inn.no</w:t>
      </w:r>
      <w:hyperlink r:id="rId14" w:history="1"/>
      <w:r w:rsidR="005A1BCB" w:rsidRPr="000F0B49">
        <w:rPr>
          <w:noProof/>
        </w:rPr>
        <w:t>, t</w:t>
      </w:r>
      <w:r w:rsidR="00A1269A" w:rsidRPr="000F0B49">
        <w:rPr>
          <w:noProof/>
        </w:rPr>
        <w:t>lf:</w:t>
      </w:r>
      <w:r w:rsidR="009A28EB" w:rsidRPr="000F0B49">
        <w:rPr>
          <w:noProof/>
        </w:rPr>
        <w:t xml:space="preserve">61 </w:t>
      </w:r>
      <w:r w:rsidR="00A92F9B" w:rsidRPr="000F0B49">
        <w:rPr>
          <w:noProof/>
        </w:rPr>
        <w:t xml:space="preserve">28 </w:t>
      </w:r>
      <w:r w:rsidR="00E67E36">
        <w:rPr>
          <w:noProof/>
        </w:rPr>
        <w:t>85 26</w:t>
      </w:r>
    </w:p>
    <w:p w14:paraId="0E021ED2" w14:textId="77777777" w:rsidR="003A0E0F" w:rsidRPr="000F0B49" w:rsidRDefault="003A0E0F" w:rsidP="007E28B5">
      <w:pPr>
        <w:pStyle w:val="Brdtekst"/>
        <w:ind w:left="0"/>
        <w:rPr>
          <w:noProof/>
        </w:rPr>
      </w:pPr>
    </w:p>
    <w:p w14:paraId="0E021ED3" w14:textId="77777777" w:rsidR="003A0E0F" w:rsidRPr="000F0B49" w:rsidRDefault="003A0E0F" w:rsidP="007E28B5">
      <w:pPr>
        <w:pStyle w:val="Brdtekst"/>
        <w:spacing w:before="11"/>
        <w:ind w:left="0"/>
        <w:rPr>
          <w:noProof/>
          <w:sz w:val="22"/>
        </w:rPr>
      </w:pPr>
    </w:p>
    <w:tbl>
      <w:tblPr>
        <w:tblStyle w:val="TableNormal"/>
        <w:tblW w:w="10517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2694"/>
        <w:gridCol w:w="2645"/>
      </w:tblGrid>
      <w:tr w:rsidR="003A0E0F" w:rsidRPr="005862E1" w14:paraId="0E021ED7" w14:textId="77777777" w:rsidTr="00035705">
        <w:trPr>
          <w:trHeight w:val="856"/>
        </w:trPr>
        <w:tc>
          <w:tcPr>
            <w:tcW w:w="5178" w:type="dxa"/>
          </w:tcPr>
          <w:p w14:paraId="0E021ED4" w14:textId="1C5E2132" w:rsidR="003A0E0F" w:rsidRPr="005862E1" w:rsidRDefault="00A1269A">
            <w:pPr>
              <w:pStyle w:val="TableParagraph"/>
              <w:spacing w:before="4"/>
              <w:ind w:left="76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Studenten</w:t>
            </w:r>
            <w:r w:rsidR="000A572D">
              <w:rPr>
                <w:noProof/>
                <w:spacing w:val="-2"/>
                <w:sz w:val="20"/>
                <w:lang w:val="nb-NO"/>
              </w:rPr>
              <w:t xml:space="preserve"> </w:t>
            </w:r>
            <w:r w:rsidR="00F241B3">
              <w:rPr>
                <w:noProof/>
                <w:spacing w:val="-2"/>
                <w:sz w:val="20"/>
                <w:lang w:val="nb-NO"/>
              </w:rPr>
              <w:t>sitt</w:t>
            </w:r>
            <w:r w:rsidRPr="005862E1">
              <w:rPr>
                <w:noProof/>
                <w:spacing w:val="3"/>
                <w:sz w:val="20"/>
                <w:lang w:val="nb-NO"/>
              </w:rPr>
              <w:t xml:space="preserve"> </w:t>
            </w:r>
            <w:r w:rsidRPr="005862E1">
              <w:rPr>
                <w:noProof/>
                <w:spacing w:val="-4"/>
                <w:sz w:val="20"/>
                <w:lang w:val="nb-NO"/>
              </w:rPr>
              <w:t>na</w:t>
            </w:r>
            <w:r w:rsidR="00F241B3">
              <w:rPr>
                <w:noProof/>
                <w:spacing w:val="-4"/>
                <w:sz w:val="20"/>
                <w:lang w:val="nb-NO"/>
              </w:rPr>
              <w:t>m</w:t>
            </w:r>
            <w:r w:rsidRPr="005862E1">
              <w:rPr>
                <w:noProof/>
                <w:spacing w:val="-4"/>
                <w:sz w:val="20"/>
                <w:lang w:val="nb-NO"/>
              </w:rPr>
              <w:t>n:</w:t>
            </w:r>
          </w:p>
        </w:tc>
        <w:tc>
          <w:tcPr>
            <w:tcW w:w="2694" w:type="dxa"/>
          </w:tcPr>
          <w:p w14:paraId="0E021ED5" w14:textId="77777777" w:rsidR="003A0E0F" w:rsidRPr="005862E1" w:rsidRDefault="00A1269A">
            <w:pPr>
              <w:pStyle w:val="TableParagraph"/>
              <w:spacing w:before="4"/>
              <w:ind w:left="73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Studium/kull:</w:t>
            </w:r>
          </w:p>
        </w:tc>
        <w:tc>
          <w:tcPr>
            <w:tcW w:w="2645" w:type="dxa"/>
          </w:tcPr>
          <w:p w14:paraId="0E021ED6" w14:textId="5E064C9A" w:rsidR="003A0E0F" w:rsidRPr="005862E1" w:rsidRDefault="00A1269A">
            <w:pPr>
              <w:pStyle w:val="TableParagraph"/>
              <w:spacing w:before="4"/>
              <w:ind w:left="75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Studiest</w:t>
            </w:r>
            <w:r w:rsidR="00F241B3">
              <w:rPr>
                <w:noProof/>
                <w:spacing w:val="-2"/>
                <w:sz w:val="20"/>
                <w:lang w:val="nb-NO"/>
              </w:rPr>
              <w:t>a</w:t>
            </w:r>
            <w:r w:rsidRPr="005862E1">
              <w:rPr>
                <w:noProof/>
                <w:spacing w:val="-2"/>
                <w:sz w:val="20"/>
                <w:lang w:val="nb-NO"/>
              </w:rPr>
              <w:t>d:</w:t>
            </w:r>
          </w:p>
        </w:tc>
      </w:tr>
      <w:tr w:rsidR="003A0E0F" w:rsidRPr="005862E1" w14:paraId="0E021ED9" w14:textId="77777777" w:rsidTr="00035705">
        <w:trPr>
          <w:trHeight w:val="722"/>
        </w:trPr>
        <w:tc>
          <w:tcPr>
            <w:tcW w:w="10517" w:type="dxa"/>
            <w:gridSpan w:val="3"/>
          </w:tcPr>
          <w:p w14:paraId="0E021ED8" w14:textId="2A3E408E" w:rsidR="003A0E0F" w:rsidRPr="000F0B49" w:rsidRDefault="00B236DB">
            <w:pPr>
              <w:pStyle w:val="TableParagraph"/>
              <w:spacing w:before="4" w:line="247" w:lineRule="auto"/>
              <w:ind w:left="76"/>
              <w:rPr>
                <w:noProof/>
                <w:sz w:val="20"/>
              </w:rPr>
            </w:pPr>
            <w:r w:rsidRPr="000F0B49">
              <w:rPr>
                <w:noProof/>
                <w:sz w:val="20"/>
              </w:rPr>
              <w:t>Eg kjenner studenten ved å vera: faglærar/studieleder/kullkoordinator/administrasjon/praksislærar/ medstudent/anna (skriv det som passer):</w:t>
            </w:r>
          </w:p>
        </w:tc>
      </w:tr>
    </w:tbl>
    <w:p w14:paraId="0E021EDA" w14:textId="77777777" w:rsidR="003A0E0F" w:rsidRPr="000F0B49" w:rsidRDefault="003A0E0F" w:rsidP="007E28B5">
      <w:pPr>
        <w:pStyle w:val="Brdtekst"/>
        <w:spacing w:before="8"/>
        <w:ind w:left="0"/>
        <w:rPr>
          <w:noProof/>
          <w:sz w:val="21"/>
        </w:rPr>
      </w:pPr>
    </w:p>
    <w:tbl>
      <w:tblPr>
        <w:tblStyle w:val="TableNormal"/>
        <w:tblW w:w="10517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7"/>
      </w:tblGrid>
      <w:tr w:rsidR="003A0E0F" w:rsidRPr="005862E1" w14:paraId="0E021EDC" w14:textId="77777777" w:rsidTr="00035705">
        <w:trPr>
          <w:trHeight w:val="2846"/>
        </w:trPr>
        <w:tc>
          <w:tcPr>
            <w:tcW w:w="10517" w:type="dxa"/>
            <w:tcBorders>
              <w:bottom w:val="nil"/>
            </w:tcBorders>
          </w:tcPr>
          <w:p w14:paraId="0E021EDB" w14:textId="70972D24" w:rsidR="00122E72" w:rsidRPr="005862E1" w:rsidRDefault="00F34B72" w:rsidP="00602FAA">
            <w:pPr>
              <w:pStyle w:val="TableParagraph"/>
              <w:spacing w:before="4"/>
              <w:ind w:left="119"/>
              <w:rPr>
                <w:noProof/>
                <w:spacing w:val="-2"/>
                <w:sz w:val="20"/>
                <w:lang w:val="nb-NO"/>
              </w:rPr>
            </w:pPr>
            <w:r w:rsidRPr="00F34B72">
              <w:rPr>
                <w:noProof/>
                <w:spacing w:val="-2"/>
                <w:sz w:val="20"/>
                <w:lang w:val="nb-NO"/>
              </w:rPr>
              <w:t xml:space="preserve">Grunnlaget for tvilen (må referere til det som er bestemt i forskrifta, sjå </w:t>
            </w:r>
            <w:r>
              <w:rPr>
                <w:noProof/>
                <w:spacing w:val="-2"/>
                <w:sz w:val="20"/>
                <w:lang w:val="nb-NO"/>
              </w:rPr>
              <w:t>neste side</w:t>
            </w:r>
            <w:r w:rsidRPr="00F34B72">
              <w:rPr>
                <w:noProof/>
                <w:spacing w:val="-2"/>
                <w:sz w:val="20"/>
                <w:lang w:val="nb-NO"/>
              </w:rPr>
              <w:t>):</w:t>
            </w:r>
          </w:p>
        </w:tc>
      </w:tr>
      <w:tr w:rsidR="003A0E0F" w:rsidRPr="005862E1" w14:paraId="0E021EE8" w14:textId="77777777" w:rsidTr="00A1269A">
        <w:trPr>
          <w:trHeight w:val="2392"/>
        </w:trPr>
        <w:tc>
          <w:tcPr>
            <w:tcW w:w="10517" w:type="dxa"/>
            <w:tcBorders>
              <w:top w:val="nil"/>
            </w:tcBorders>
          </w:tcPr>
          <w:p w14:paraId="0E021EE5" w14:textId="34CA89B4" w:rsidR="003A0E0F" w:rsidRDefault="003A0E0F">
            <w:pPr>
              <w:pStyle w:val="TableParagraph"/>
              <w:rPr>
                <w:noProof/>
                <w:lang w:val="nb-NO"/>
              </w:rPr>
            </w:pPr>
          </w:p>
          <w:p w14:paraId="591196A8" w14:textId="12CD83D3" w:rsidR="00F34B72" w:rsidRDefault="00F34B72">
            <w:pPr>
              <w:pStyle w:val="TableParagraph"/>
              <w:rPr>
                <w:noProof/>
                <w:lang w:val="nb-NO"/>
              </w:rPr>
            </w:pPr>
          </w:p>
          <w:p w14:paraId="7146F27E" w14:textId="49D1B87E" w:rsidR="00F34B72" w:rsidRDefault="00F34B72">
            <w:pPr>
              <w:pStyle w:val="TableParagraph"/>
              <w:rPr>
                <w:noProof/>
                <w:lang w:val="nb-NO"/>
              </w:rPr>
            </w:pPr>
          </w:p>
          <w:p w14:paraId="0D9FA932" w14:textId="412A9A76" w:rsidR="00F34B72" w:rsidRDefault="00F34B72">
            <w:pPr>
              <w:pStyle w:val="TableParagraph"/>
              <w:rPr>
                <w:noProof/>
                <w:lang w:val="nb-NO"/>
              </w:rPr>
            </w:pPr>
          </w:p>
          <w:p w14:paraId="1A747CA8" w14:textId="01DF0011" w:rsidR="00F34B72" w:rsidRDefault="00F34B72">
            <w:pPr>
              <w:pStyle w:val="TableParagraph"/>
              <w:rPr>
                <w:noProof/>
                <w:lang w:val="nb-NO"/>
              </w:rPr>
            </w:pPr>
          </w:p>
          <w:p w14:paraId="63124724" w14:textId="4F402E69" w:rsidR="00F34B72" w:rsidRDefault="00F34B72">
            <w:pPr>
              <w:pStyle w:val="TableParagraph"/>
              <w:rPr>
                <w:noProof/>
                <w:lang w:val="nb-NO"/>
              </w:rPr>
            </w:pPr>
          </w:p>
          <w:p w14:paraId="6C414610" w14:textId="1F29BE70" w:rsidR="00F34B72" w:rsidRDefault="00F34B72">
            <w:pPr>
              <w:pStyle w:val="TableParagraph"/>
              <w:rPr>
                <w:noProof/>
                <w:lang w:val="nb-NO"/>
              </w:rPr>
            </w:pPr>
          </w:p>
          <w:p w14:paraId="1F7B9473" w14:textId="77777777" w:rsidR="00F34B72" w:rsidRPr="005862E1" w:rsidRDefault="00F34B72">
            <w:pPr>
              <w:pStyle w:val="TableParagraph"/>
              <w:rPr>
                <w:noProof/>
                <w:lang w:val="nb-NO"/>
              </w:rPr>
            </w:pPr>
          </w:p>
          <w:p w14:paraId="0E021EE6" w14:textId="77777777" w:rsidR="003A0E0F" w:rsidRPr="005862E1" w:rsidRDefault="003A0E0F">
            <w:pPr>
              <w:pStyle w:val="TableParagraph"/>
              <w:spacing w:before="8"/>
              <w:rPr>
                <w:noProof/>
                <w:sz w:val="26"/>
                <w:lang w:val="nb-NO"/>
              </w:rPr>
            </w:pPr>
          </w:p>
          <w:p w14:paraId="0E021EE7" w14:textId="77777777" w:rsidR="003A0E0F" w:rsidRPr="005862E1" w:rsidRDefault="00A1269A">
            <w:pPr>
              <w:pStyle w:val="TableParagraph"/>
              <w:spacing w:before="1" w:line="250" w:lineRule="atLeast"/>
              <w:ind w:left="7832" w:right="125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z w:val="20"/>
                <w:lang w:val="nb-NO"/>
              </w:rPr>
              <w:t>Fortsett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på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nytt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ark ved behov.</w:t>
            </w:r>
          </w:p>
        </w:tc>
      </w:tr>
    </w:tbl>
    <w:p w14:paraId="0E021EE9" w14:textId="77777777" w:rsidR="003A0E0F" w:rsidRPr="005862E1" w:rsidRDefault="003A0E0F" w:rsidP="007E28B5">
      <w:pPr>
        <w:pStyle w:val="Brdtekst"/>
        <w:ind w:left="0"/>
        <w:rPr>
          <w:noProof/>
          <w:lang w:val="nb-NO"/>
        </w:rPr>
      </w:pPr>
    </w:p>
    <w:p w14:paraId="0E021EEA" w14:textId="77777777" w:rsidR="003A0E0F" w:rsidRPr="005862E1" w:rsidRDefault="003A0E0F" w:rsidP="007E28B5">
      <w:pPr>
        <w:pStyle w:val="Brdtekst"/>
        <w:ind w:left="0"/>
        <w:rPr>
          <w:noProof/>
          <w:lang w:val="nb-NO"/>
        </w:rPr>
      </w:pPr>
    </w:p>
    <w:p w14:paraId="0E021EEB" w14:textId="77777777" w:rsidR="003A0E0F" w:rsidRPr="005862E1" w:rsidRDefault="003A0E0F" w:rsidP="007E28B5">
      <w:pPr>
        <w:pStyle w:val="Brdtekst"/>
        <w:spacing w:before="11"/>
        <w:ind w:left="0"/>
        <w:rPr>
          <w:noProof/>
          <w:sz w:val="15"/>
          <w:lang w:val="nb-NO"/>
        </w:rPr>
      </w:pPr>
    </w:p>
    <w:p w14:paraId="0E021EEC" w14:textId="112E2CAA" w:rsidR="003A0E0F" w:rsidRPr="005862E1" w:rsidRDefault="00A1269A" w:rsidP="007E28B5">
      <w:pPr>
        <w:tabs>
          <w:tab w:val="left" w:pos="2435"/>
          <w:tab w:val="left" w:pos="4881"/>
          <w:tab w:val="left" w:pos="7329"/>
          <w:tab w:val="left" w:pos="8220"/>
        </w:tabs>
        <w:spacing w:before="92"/>
        <w:rPr>
          <w:b/>
          <w:noProof/>
          <w:sz w:val="20"/>
          <w:lang w:val="nb-NO"/>
        </w:rPr>
      </w:pP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="00273075">
        <w:rPr>
          <w:b/>
          <w:noProof/>
          <w:sz w:val="20"/>
          <w:u w:val="single"/>
          <w:lang w:val="nb-NO"/>
        </w:rPr>
        <w:t xml:space="preserve">            </w:t>
      </w:r>
    </w:p>
    <w:p w14:paraId="0E021EED" w14:textId="2155725B" w:rsidR="003A0E0F" w:rsidRPr="000F0B49" w:rsidRDefault="00A1269A" w:rsidP="007E28B5">
      <w:pPr>
        <w:pStyle w:val="Brdtekst"/>
        <w:tabs>
          <w:tab w:val="left" w:pos="1803"/>
          <w:tab w:val="left" w:pos="6186"/>
        </w:tabs>
        <w:spacing w:before="3"/>
        <w:ind w:left="0"/>
        <w:rPr>
          <w:noProof/>
        </w:rPr>
      </w:pPr>
      <w:r w:rsidRPr="000F0B49">
        <w:rPr>
          <w:noProof/>
          <w:spacing w:val="-4"/>
        </w:rPr>
        <w:t>Dato</w:t>
      </w:r>
      <w:r w:rsidRPr="000F0B49">
        <w:rPr>
          <w:noProof/>
        </w:rPr>
        <w:tab/>
        <w:t>Mel</w:t>
      </w:r>
      <w:r w:rsidR="00F34B72" w:rsidRPr="000F0B49">
        <w:rPr>
          <w:noProof/>
        </w:rPr>
        <w:t>dar si</w:t>
      </w:r>
      <w:r w:rsidRPr="000F0B49">
        <w:rPr>
          <w:noProof/>
          <w:spacing w:val="-11"/>
        </w:rPr>
        <w:t xml:space="preserve"> </w:t>
      </w:r>
      <w:r w:rsidRPr="000F0B49">
        <w:rPr>
          <w:noProof/>
          <w:spacing w:val="-2"/>
        </w:rPr>
        <w:t>underskrift</w:t>
      </w:r>
      <w:r w:rsidR="000A210B" w:rsidRPr="000F0B49">
        <w:rPr>
          <w:noProof/>
        </w:rPr>
        <w:tab/>
      </w:r>
      <w:r w:rsidRPr="000F0B49">
        <w:rPr>
          <w:noProof/>
        </w:rPr>
        <w:t>Meld</w:t>
      </w:r>
      <w:r w:rsidR="00F34B72" w:rsidRPr="000F0B49">
        <w:rPr>
          <w:noProof/>
        </w:rPr>
        <w:t xml:space="preserve">ar sitt </w:t>
      </w:r>
      <w:r w:rsidRPr="000F0B49">
        <w:rPr>
          <w:noProof/>
        </w:rPr>
        <w:t>na</w:t>
      </w:r>
      <w:r w:rsidR="00F34B72" w:rsidRPr="000F0B49">
        <w:rPr>
          <w:noProof/>
        </w:rPr>
        <w:t>m</w:t>
      </w:r>
      <w:r w:rsidRPr="000F0B49">
        <w:rPr>
          <w:noProof/>
        </w:rPr>
        <w:t>n</w:t>
      </w:r>
      <w:r w:rsidRPr="000F0B49">
        <w:rPr>
          <w:noProof/>
          <w:spacing w:val="-10"/>
        </w:rPr>
        <w:t xml:space="preserve"> </w:t>
      </w:r>
      <w:r w:rsidR="00122E72" w:rsidRPr="000F0B49">
        <w:rPr>
          <w:noProof/>
          <w:spacing w:val="-10"/>
        </w:rPr>
        <w:t>(</w:t>
      </w:r>
      <w:r w:rsidRPr="000F0B49">
        <w:rPr>
          <w:noProof/>
          <w:spacing w:val="-2"/>
        </w:rPr>
        <w:t>blokkbokstav</w:t>
      </w:r>
      <w:r w:rsidR="00F34B72" w:rsidRPr="000F0B49">
        <w:rPr>
          <w:noProof/>
          <w:spacing w:val="-2"/>
        </w:rPr>
        <w:t>a</w:t>
      </w:r>
      <w:r w:rsidRPr="000F0B49">
        <w:rPr>
          <w:noProof/>
          <w:spacing w:val="-2"/>
        </w:rPr>
        <w:t>r</w:t>
      </w:r>
      <w:r w:rsidR="00122E72" w:rsidRPr="000F0B49">
        <w:rPr>
          <w:noProof/>
          <w:spacing w:val="-2"/>
        </w:rPr>
        <w:t>)</w:t>
      </w:r>
    </w:p>
    <w:p w14:paraId="0E021EEE" w14:textId="77777777" w:rsidR="003A0E0F" w:rsidRPr="000F0B49" w:rsidRDefault="003A0E0F" w:rsidP="007E28B5">
      <w:pPr>
        <w:rPr>
          <w:noProof/>
        </w:rPr>
        <w:sectPr w:rsidR="003A0E0F" w:rsidRPr="000F0B49" w:rsidSect="00B27BF0">
          <w:type w:val="continuous"/>
          <w:pgSz w:w="11920" w:h="16850"/>
          <w:pgMar w:top="720" w:right="720" w:bottom="720" w:left="720" w:header="708" w:footer="708" w:gutter="0"/>
          <w:cols w:space="708"/>
          <w:docGrid w:linePitch="299"/>
        </w:sectPr>
      </w:pPr>
    </w:p>
    <w:p w14:paraId="79AEDB09" w14:textId="287DF8DC" w:rsidR="000B419C" w:rsidRPr="0081626D" w:rsidRDefault="00AE5E4C" w:rsidP="007E28B5">
      <w:pPr>
        <w:spacing w:before="67"/>
        <w:ind w:right="2019" w:hanging="10"/>
        <w:rPr>
          <w:b/>
          <w:noProof/>
          <w:szCs w:val="24"/>
          <w:lang w:val="nb-NO"/>
        </w:rPr>
      </w:pPr>
      <w:r w:rsidRPr="0081626D">
        <w:rPr>
          <w:b/>
          <w:noProof/>
          <w:szCs w:val="24"/>
          <w:lang w:val="nb-NO"/>
        </w:rPr>
        <w:lastRenderedPageBreak/>
        <w:t>Vurderingskriterier (</w:t>
      </w:r>
      <w:r w:rsidR="00E2076D" w:rsidRPr="0081626D">
        <w:rPr>
          <w:b/>
          <w:noProof/>
          <w:szCs w:val="24"/>
          <w:lang w:val="nb-NO"/>
        </w:rPr>
        <w:t xml:space="preserve">Forskrift til universitets- og høyskoleloven, </w:t>
      </w:r>
      <w:r w:rsidR="00D008E5" w:rsidRPr="0081626D">
        <w:rPr>
          <w:b/>
          <w:noProof/>
          <w:szCs w:val="24"/>
          <w:lang w:val="nb-NO"/>
        </w:rPr>
        <w:t>§ 7-3)</w:t>
      </w:r>
    </w:p>
    <w:p w14:paraId="1830B3F2" w14:textId="77777777" w:rsidR="000B419C" w:rsidRDefault="000B419C" w:rsidP="007E28B5">
      <w:pPr>
        <w:spacing w:before="67"/>
        <w:ind w:right="2019" w:hanging="10"/>
        <w:rPr>
          <w:b/>
          <w:noProof/>
          <w:sz w:val="20"/>
          <w:lang w:val="nb-NO"/>
        </w:rPr>
      </w:pPr>
    </w:p>
    <w:p w14:paraId="6BE92D28" w14:textId="01559628" w:rsidR="00D008E5" w:rsidRPr="0025362B" w:rsidRDefault="00D008E5" w:rsidP="002C27D9">
      <w:pPr>
        <w:spacing w:before="67" w:line="276" w:lineRule="auto"/>
        <w:ind w:right="841" w:hanging="10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 xml:space="preserve">En student er </w:t>
      </w:r>
      <w:r w:rsidR="00D716B5" w:rsidRPr="0025362B">
        <w:rPr>
          <w:bCs/>
          <w:noProof/>
          <w:szCs w:val="24"/>
          <w:lang w:val="nb-NO"/>
        </w:rPr>
        <w:t>uskikket dersom ett elle</w:t>
      </w:r>
      <w:r w:rsidR="003144E6" w:rsidRPr="0025362B">
        <w:rPr>
          <w:bCs/>
          <w:noProof/>
          <w:szCs w:val="24"/>
          <w:lang w:val="nb-NO"/>
        </w:rPr>
        <w:t>r</w:t>
      </w:r>
      <w:r w:rsidR="00D716B5" w:rsidRPr="0025362B">
        <w:rPr>
          <w:bCs/>
          <w:noProof/>
          <w:szCs w:val="24"/>
          <w:lang w:val="nb-NO"/>
        </w:rPr>
        <w:t xml:space="preserve"> fler</w:t>
      </w:r>
      <w:r w:rsidR="003144E6" w:rsidRPr="0025362B">
        <w:rPr>
          <w:bCs/>
          <w:noProof/>
          <w:szCs w:val="24"/>
          <w:lang w:val="nb-NO"/>
        </w:rPr>
        <w:t>e</w:t>
      </w:r>
      <w:r w:rsidR="00D716B5" w:rsidRPr="0025362B">
        <w:rPr>
          <w:bCs/>
          <w:noProof/>
          <w:szCs w:val="24"/>
          <w:lang w:val="nb-NO"/>
        </w:rPr>
        <w:t xml:space="preserve"> av følgende kriterier er oppfylt på en måte som innebærer at studenten utgjør en mulig fare for dem studente</w:t>
      </w:r>
      <w:r w:rsidR="002C27D9">
        <w:rPr>
          <w:bCs/>
          <w:noProof/>
          <w:szCs w:val="24"/>
          <w:lang w:val="nb-NO"/>
        </w:rPr>
        <w:t>n</w:t>
      </w:r>
      <w:r w:rsidR="00D716B5" w:rsidRPr="0025362B">
        <w:rPr>
          <w:bCs/>
          <w:noProof/>
          <w:szCs w:val="24"/>
          <w:lang w:val="nb-NO"/>
        </w:rPr>
        <w:t xml:space="preserve"> vil komme i kontakt</w:t>
      </w:r>
      <w:r w:rsidR="00A778C7" w:rsidRPr="0025362B">
        <w:rPr>
          <w:bCs/>
          <w:noProof/>
          <w:szCs w:val="24"/>
          <w:lang w:val="nb-NO"/>
        </w:rPr>
        <w:t xml:space="preserve"> </w:t>
      </w:r>
      <w:r w:rsidR="00D716B5" w:rsidRPr="0025362B">
        <w:rPr>
          <w:bCs/>
          <w:noProof/>
          <w:szCs w:val="24"/>
          <w:lang w:val="nb-NO"/>
        </w:rPr>
        <w:t xml:space="preserve">med under praksis eller under framtidig yrkesutøvelse, jf. </w:t>
      </w:r>
      <w:hyperlink r:id="rId15" w:history="1">
        <w:r w:rsidR="009541ED" w:rsidRPr="0025362B">
          <w:rPr>
            <w:rStyle w:val="Hyperkobling"/>
            <w:bCs/>
            <w:noProof/>
            <w:szCs w:val="24"/>
            <w:lang w:val="nb-NO"/>
          </w:rPr>
          <w:t>§7-2</w:t>
        </w:r>
      </w:hyperlink>
      <w:r w:rsidR="009541ED" w:rsidRPr="0025362B">
        <w:rPr>
          <w:bCs/>
          <w:noProof/>
          <w:szCs w:val="24"/>
          <w:lang w:val="nb-NO"/>
        </w:rPr>
        <w:t xml:space="preserve">: </w:t>
      </w:r>
      <w:r w:rsidR="00D62BBE">
        <w:rPr>
          <w:bCs/>
          <w:noProof/>
          <w:szCs w:val="24"/>
          <w:lang w:val="nb-NO"/>
        </w:rPr>
        <w:br/>
      </w:r>
    </w:p>
    <w:p w14:paraId="68747517" w14:textId="1917F928" w:rsidR="00A778C7" w:rsidRPr="0025362B" w:rsidRDefault="00A778C7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manglede vilje eller evne til omsorg, forståelse, innlevelse og respekt for dem studenten vil komme i kontakt med under praksis eller framtidig yrkesutøvelse</w:t>
      </w:r>
    </w:p>
    <w:p w14:paraId="27A11A64" w14:textId="13E1A68B" w:rsidR="00D02B43" w:rsidRPr="0025362B" w:rsidRDefault="00A778C7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 xml:space="preserve">Studenten viser manglende vilje eller evne til </w:t>
      </w:r>
      <w:r w:rsidR="007634F8" w:rsidRPr="0025362B">
        <w:rPr>
          <w:bCs/>
          <w:noProof/>
          <w:szCs w:val="24"/>
          <w:lang w:val="nb-NO"/>
        </w:rPr>
        <w:t xml:space="preserve">å samarbeide og til å etablere tilitsforhold og kommunisere med </w:t>
      </w:r>
      <w:r w:rsidR="00D02B43" w:rsidRPr="0025362B">
        <w:rPr>
          <w:bCs/>
          <w:noProof/>
          <w:szCs w:val="24"/>
          <w:lang w:val="nb-NO"/>
        </w:rPr>
        <w:t>med dem studenten vil komme i kontakt med under praksis eller framtidig yrkesutøvelse</w:t>
      </w:r>
    </w:p>
    <w:p w14:paraId="696BF589" w14:textId="0F9B4107" w:rsidR="00A778C7" w:rsidRPr="0025362B" w:rsidRDefault="00556FAC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misbruker rusmidler eller tilegner seg medikamenter på ulovlig vis</w:t>
      </w:r>
    </w:p>
    <w:p w14:paraId="56899058" w14:textId="7FD49FA1" w:rsidR="00556FAC" w:rsidRPr="0025362B" w:rsidRDefault="009F4743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 xml:space="preserve">Studeten har problemer av en slik art </w:t>
      </w:r>
      <w:r w:rsidR="009D67CA" w:rsidRPr="0025362B">
        <w:rPr>
          <w:bCs/>
          <w:noProof/>
          <w:szCs w:val="24"/>
          <w:lang w:val="nb-NO"/>
        </w:rPr>
        <w:t>at studenten fungerer svært dårlig i sine omgivelser</w:t>
      </w:r>
    </w:p>
    <w:p w14:paraId="623E2144" w14:textId="12884212" w:rsidR="00E95145" w:rsidRPr="0025362B" w:rsidRDefault="009D67CA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truende eller krenkende adferd i studiesituasjonen eller overfor dem</w:t>
      </w:r>
      <w:r w:rsidR="00E95145" w:rsidRPr="0025362B">
        <w:rPr>
          <w:bCs/>
          <w:noProof/>
          <w:szCs w:val="24"/>
          <w:lang w:val="nb-NO"/>
        </w:rPr>
        <w:t xml:space="preserve"> studenten vil komme i kontakt med under praksis eller framtidig yrkesutøvelse</w:t>
      </w:r>
    </w:p>
    <w:p w14:paraId="712B20E4" w14:textId="0CE781E0" w:rsidR="009D67CA" w:rsidRPr="0025362B" w:rsidRDefault="00E95145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for liten grad av selvinnsikt i forbindelse med oppgaver i studiet og kommende yrkesrolle</w:t>
      </w:r>
    </w:p>
    <w:p w14:paraId="79CF3B98" w14:textId="77777777" w:rsidR="009A042D" w:rsidRPr="0025362B" w:rsidRDefault="009A042D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uaktsomhet og uansvarlighet som kan medføre risiko for skade på dem studenten vil komme i kontakt med under praksis eller framtidig yrkesutøvelse</w:t>
      </w:r>
    </w:p>
    <w:p w14:paraId="227A6C5D" w14:textId="41E28908" w:rsidR="00E95145" w:rsidRPr="0025362B" w:rsidRDefault="001C131A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endre uakseptabel adferd i samsvar med</w:t>
      </w:r>
      <w:r w:rsidR="008C6E40" w:rsidRPr="0025362B">
        <w:rPr>
          <w:bCs/>
          <w:noProof/>
          <w:szCs w:val="24"/>
          <w:lang w:val="nb-NO"/>
        </w:rPr>
        <w:t xml:space="preserve"> veiledning</w:t>
      </w:r>
    </w:p>
    <w:p w14:paraId="34900F43" w14:textId="5CBC979C" w:rsidR="008C6E40" w:rsidRPr="0025362B" w:rsidRDefault="008C6E40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er ikke i stand til å utføre de yrkesmessige vurderingene og handlingene som praksis eller fremtidig yrkesutøvelse krever</w:t>
      </w:r>
    </w:p>
    <w:p w14:paraId="0F83D0F6" w14:textId="41010958" w:rsidR="008C6E40" w:rsidRPr="0025362B" w:rsidRDefault="008C6E40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 xml:space="preserve">Studenten viser manglende vilje eller evne til </w:t>
      </w:r>
      <w:r w:rsidR="00400F0D" w:rsidRPr="0025362B">
        <w:rPr>
          <w:bCs/>
          <w:noProof/>
          <w:szCs w:val="24"/>
          <w:lang w:val="nb-NO"/>
        </w:rPr>
        <w:t>å lede læringsprosesser for barn, unge og voksne i samsvar med virksomhetens mål og retningslinjer</w:t>
      </w:r>
    </w:p>
    <w:p w14:paraId="5307E86B" w14:textId="6A4E7A04" w:rsidR="00400F0D" w:rsidRPr="0025362B" w:rsidRDefault="00400F0D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unnlater å ta ansvar som rollemodell for barn, unge</w:t>
      </w:r>
      <w:r w:rsidR="00A22667" w:rsidRPr="0025362B">
        <w:rPr>
          <w:bCs/>
          <w:noProof/>
          <w:szCs w:val="24"/>
          <w:lang w:val="nb-NO"/>
        </w:rPr>
        <w:t xml:space="preserve"> og voksne i samsvar med virksomhetens mål og retningslinjer</w:t>
      </w:r>
    </w:p>
    <w:p w14:paraId="5C60788C" w14:textId="62249852" w:rsidR="00A22667" w:rsidRPr="0025362B" w:rsidRDefault="00284C90" w:rsidP="00D62BBE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ha oversikt over hva som foregår i en gruppe eller klasse og ut fra dette skape et miljø som tar hensyn til barn, unge og voksnes sikkerhet og deres psykiske og fysiske helse.</w:t>
      </w:r>
    </w:p>
    <w:p w14:paraId="0B57B17F" w14:textId="77777777" w:rsidR="009541ED" w:rsidRPr="00AE5E4C" w:rsidRDefault="009541ED" w:rsidP="007E28B5">
      <w:pPr>
        <w:spacing w:before="67"/>
        <w:ind w:right="2019" w:hanging="10"/>
        <w:rPr>
          <w:b/>
          <w:noProof/>
          <w:sz w:val="20"/>
          <w:lang w:val="nb-NO"/>
        </w:rPr>
      </w:pPr>
    </w:p>
    <w:sectPr w:rsidR="009541ED" w:rsidRPr="00AE5E4C" w:rsidSect="00B27BF0">
      <w:pgSz w:w="11920" w:h="1685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34F6B"/>
    <w:multiLevelType w:val="hybridMultilevel"/>
    <w:tmpl w:val="EB40B6E6"/>
    <w:lvl w:ilvl="0" w:tplc="3FB69508">
      <w:start w:val="1"/>
      <w:numFmt w:val="lowerLetter"/>
      <w:lvlText w:val="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nn-NO" w:eastAsia="en-US" w:bidi="ar-SA"/>
      </w:rPr>
    </w:lvl>
    <w:lvl w:ilvl="1" w:tplc="C2EA24FC">
      <w:numFmt w:val="bullet"/>
      <w:lvlText w:val="•"/>
      <w:lvlJc w:val="left"/>
      <w:pPr>
        <w:ind w:left="1753" w:hanging="708"/>
      </w:pPr>
      <w:rPr>
        <w:rFonts w:hint="default"/>
        <w:lang w:val="nn-NO" w:eastAsia="en-US" w:bidi="ar-SA"/>
      </w:rPr>
    </w:lvl>
    <w:lvl w:ilvl="2" w:tplc="57C48C14">
      <w:numFmt w:val="bullet"/>
      <w:lvlText w:val="•"/>
      <w:lvlJc w:val="left"/>
      <w:pPr>
        <w:ind w:left="2686" w:hanging="708"/>
      </w:pPr>
      <w:rPr>
        <w:rFonts w:hint="default"/>
        <w:lang w:val="nn-NO" w:eastAsia="en-US" w:bidi="ar-SA"/>
      </w:rPr>
    </w:lvl>
    <w:lvl w:ilvl="3" w:tplc="86CCB5D2">
      <w:numFmt w:val="bullet"/>
      <w:lvlText w:val="•"/>
      <w:lvlJc w:val="left"/>
      <w:pPr>
        <w:ind w:left="3619" w:hanging="708"/>
      </w:pPr>
      <w:rPr>
        <w:rFonts w:hint="default"/>
        <w:lang w:val="nn-NO" w:eastAsia="en-US" w:bidi="ar-SA"/>
      </w:rPr>
    </w:lvl>
    <w:lvl w:ilvl="4" w:tplc="BBD0D436">
      <w:numFmt w:val="bullet"/>
      <w:lvlText w:val="•"/>
      <w:lvlJc w:val="left"/>
      <w:pPr>
        <w:ind w:left="4552" w:hanging="708"/>
      </w:pPr>
      <w:rPr>
        <w:rFonts w:hint="default"/>
        <w:lang w:val="nn-NO" w:eastAsia="en-US" w:bidi="ar-SA"/>
      </w:rPr>
    </w:lvl>
    <w:lvl w:ilvl="5" w:tplc="9BEE902A">
      <w:numFmt w:val="bullet"/>
      <w:lvlText w:val="•"/>
      <w:lvlJc w:val="left"/>
      <w:pPr>
        <w:ind w:left="5485" w:hanging="708"/>
      </w:pPr>
      <w:rPr>
        <w:rFonts w:hint="default"/>
        <w:lang w:val="nn-NO" w:eastAsia="en-US" w:bidi="ar-SA"/>
      </w:rPr>
    </w:lvl>
    <w:lvl w:ilvl="6" w:tplc="1B0609DC">
      <w:numFmt w:val="bullet"/>
      <w:lvlText w:val="•"/>
      <w:lvlJc w:val="left"/>
      <w:pPr>
        <w:ind w:left="6418" w:hanging="708"/>
      </w:pPr>
      <w:rPr>
        <w:rFonts w:hint="default"/>
        <w:lang w:val="nn-NO" w:eastAsia="en-US" w:bidi="ar-SA"/>
      </w:rPr>
    </w:lvl>
    <w:lvl w:ilvl="7" w:tplc="C0E48F6E">
      <w:numFmt w:val="bullet"/>
      <w:lvlText w:val="•"/>
      <w:lvlJc w:val="left"/>
      <w:pPr>
        <w:ind w:left="7351" w:hanging="708"/>
      </w:pPr>
      <w:rPr>
        <w:rFonts w:hint="default"/>
        <w:lang w:val="nn-NO" w:eastAsia="en-US" w:bidi="ar-SA"/>
      </w:rPr>
    </w:lvl>
    <w:lvl w:ilvl="8" w:tplc="0F103EE6">
      <w:numFmt w:val="bullet"/>
      <w:lvlText w:val="•"/>
      <w:lvlJc w:val="left"/>
      <w:pPr>
        <w:ind w:left="8284" w:hanging="708"/>
      </w:pPr>
      <w:rPr>
        <w:rFonts w:hint="default"/>
        <w:lang w:val="nn-NO" w:eastAsia="en-US" w:bidi="ar-SA"/>
      </w:rPr>
    </w:lvl>
  </w:abstractNum>
  <w:abstractNum w:abstractNumId="1" w15:restartNumberingAfterBreak="0">
    <w:nsid w:val="0BF61C91"/>
    <w:multiLevelType w:val="hybridMultilevel"/>
    <w:tmpl w:val="CE0C1D18"/>
    <w:lvl w:ilvl="0" w:tplc="F028E6B2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70" w:hanging="360"/>
      </w:pPr>
    </w:lvl>
    <w:lvl w:ilvl="2" w:tplc="0414001B" w:tentative="1">
      <w:start w:val="1"/>
      <w:numFmt w:val="lowerRoman"/>
      <w:lvlText w:val="%3."/>
      <w:lvlJc w:val="right"/>
      <w:pPr>
        <w:ind w:left="1790" w:hanging="180"/>
      </w:pPr>
    </w:lvl>
    <w:lvl w:ilvl="3" w:tplc="0414000F" w:tentative="1">
      <w:start w:val="1"/>
      <w:numFmt w:val="decimal"/>
      <w:lvlText w:val="%4."/>
      <w:lvlJc w:val="left"/>
      <w:pPr>
        <w:ind w:left="2510" w:hanging="360"/>
      </w:pPr>
    </w:lvl>
    <w:lvl w:ilvl="4" w:tplc="04140019" w:tentative="1">
      <w:start w:val="1"/>
      <w:numFmt w:val="lowerLetter"/>
      <w:lvlText w:val="%5."/>
      <w:lvlJc w:val="left"/>
      <w:pPr>
        <w:ind w:left="3230" w:hanging="360"/>
      </w:pPr>
    </w:lvl>
    <w:lvl w:ilvl="5" w:tplc="0414001B" w:tentative="1">
      <w:start w:val="1"/>
      <w:numFmt w:val="lowerRoman"/>
      <w:lvlText w:val="%6."/>
      <w:lvlJc w:val="right"/>
      <w:pPr>
        <w:ind w:left="3950" w:hanging="180"/>
      </w:pPr>
    </w:lvl>
    <w:lvl w:ilvl="6" w:tplc="0414000F" w:tentative="1">
      <w:start w:val="1"/>
      <w:numFmt w:val="decimal"/>
      <w:lvlText w:val="%7."/>
      <w:lvlJc w:val="left"/>
      <w:pPr>
        <w:ind w:left="4670" w:hanging="360"/>
      </w:pPr>
    </w:lvl>
    <w:lvl w:ilvl="7" w:tplc="04140019" w:tentative="1">
      <w:start w:val="1"/>
      <w:numFmt w:val="lowerLetter"/>
      <w:lvlText w:val="%8."/>
      <w:lvlJc w:val="left"/>
      <w:pPr>
        <w:ind w:left="5390" w:hanging="360"/>
      </w:pPr>
    </w:lvl>
    <w:lvl w:ilvl="8" w:tplc="0414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 w15:restartNumberingAfterBreak="0">
    <w:nsid w:val="48F76F34"/>
    <w:multiLevelType w:val="hybridMultilevel"/>
    <w:tmpl w:val="BB6ED95A"/>
    <w:lvl w:ilvl="0" w:tplc="ED963EB8">
      <w:start w:val="1"/>
      <w:numFmt w:val="lowerLetter"/>
      <w:lvlText w:val="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nn-NO" w:eastAsia="en-US" w:bidi="ar-SA"/>
      </w:rPr>
    </w:lvl>
    <w:lvl w:ilvl="1" w:tplc="7DCA2C68">
      <w:numFmt w:val="bullet"/>
      <w:lvlText w:val="•"/>
      <w:lvlJc w:val="left"/>
      <w:pPr>
        <w:ind w:left="1753" w:hanging="708"/>
      </w:pPr>
      <w:rPr>
        <w:rFonts w:hint="default"/>
        <w:lang w:val="nn-NO" w:eastAsia="en-US" w:bidi="ar-SA"/>
      </w:rPr>
    </w:lvl>
    <w:lvl w:ilvl="2" w:tplc="0F00B2B2">
      <w:numFmt w:val="bullet"/>
      <w:lvlText w:val="•"/>
      <w:lvlJc w:val="left"/>
      <w:pPr>
        <w:ind w:left="2686" w:hanging="708"/>
      </w:pPr>
      <w:rPr>
        <w:rFonts w:hint="default"/>
        <w:lang w:val="nn-NO" w:eastAsia="en-US" w:bidi="ar-SA"/>
      </w:rPr>
    </w:lvl>
    <w:lvl w:ilvl="3" w:tplc="F90E132C">
      <w:numFmt w:val="bullet"/>
      <w:lvlText w:val="•"/>
      <w:lvlJc w:val="left"/>
      <w:pPr>
        <w:ind w:left="3619" w:hanging="708"/>
      </w:pPr>
      <w:rPr>
        <w:rFonts w:hint="default"/>
        <w:lang w:val="nn-NO" w:eastAsia="en-US" w:bidi="ar-SA"/>
      </w:rPr>
    </w:lvl>
    <w:lvl w:ilvl="4" w:tplc="CD3E63AC">
      <w:numFmt w:val="bullet"/>
      <w:lvlText w:val="•"/>
      <w:lvlJc w:val="left"/>
      <w:pPr>
        <w:ind w:left="4552" w:hanging="708"/>
      </w:pPr>
      <w:rPr>
        <w:rFonts w:hint="default"/>
        <w:lang w:val="nn-NO" w:eastAsia="en-US" w:bidi="ar-SA"/>
      </w:rPr>
    </w:lvl>
    <w:lvl w:ilvl="5" w:tplc="1616BD90">
      <w:numFmt w:val="bullet"/>
      <w:lvlText w:val="•"/>
      <w:lvlJc w:val="left"/>
      <w:pPr>
        <w:ind w:left="5485" w:hanging="708"/>
      </w:pPr>
      <w:rPr>
        <w:rFonts w:hint="default"/>
        <w:lang w:val="nn-NO" w:eastAsia="en-US" w:bidi="ar-SA"/>
      </w:rPr>
    </w:lvl>
    <w:lvl w:ilvl="6" w:tplc="BEF42588">
      <w:numFmt w:val="bullet"/>
      <w:lvlText w:val="•"/>
      <w:lvlJc w:val="left"/>
      <w:pPr>
        <w:ind w:left="6418" w:hanging="708"/>
      </w:pPr>
      <w:rPr>
        <w:rFonts w:hint="default"/>
        <w:lang w:val="nn-NO" w:eastAsia="en-US" w:bidi="ar-SA"/>
      </w:rPr>
    </w:lvl>
    <w:lvl w:ilvl="7" w:tplc="2C507B8A">
      <w:numFmt w:val="bullet"/>
      <w:lvlText w:val="•"/>
      <w:lvlJc w:val="left"/>
      <w:pPr>
        <w:ind w:left="7351" w:hanging="708"/>
      </w:pPr>
      <w:rPr>
        <w:rFonts w:hint="default"/>
        <w:lang w:val="nn-NO" w:eastAsia="en-US" w:bidi="ar-SA"/>
      </w:rPr>
    </w:lvl>
    <w:lvl w:ilvl="8" w:tplc="D8E69FAA">
      <w:numFmt w:val="bullet"/>
      <w:lvlText w:val="•"/>
      <w:lvlJc w:val="left"/>
      <w:pPr>
        <w:ind w:left="8284" w:hanging="708"/>
      </w:pPr>
      <w:rPr>
        <w:rFonts w:hint="default"/>
        <w:lang w:val="nn-NO" w:eastAsia="en-US" w:bidi="ar-SA"/>
      </w:rPr>
    </w:lvl>
  </w:abstractNum>
  <w:num w:numId="1" w16cid:durableId="1230766742">
    <w:abstractNumId w:val="0"/>
  </w:num>
  <w:num w:numId="2" w16cid:durableId="435903102">
    <w:abstractNumId w:val="2"/>
  </w:num>
  <w:num w:numId="3" w16cid:durableId="126006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0F"/>
    <w:rsid w:val="00021034"/>
    <w:rsid w:val="00035705"/>
    <w:rsid w:val="00084A1A"/>
    <w:rsid w:val="000A210B"/>
    <w:rsid w:val="000A572D"/>
    <w:rsid w:val="000B419C"/>
    <w:rsid w:val="000F0B49"/>
    <w:rsid w:val="00122E72"/>
    <w:rsid w:val="00170964"/>
    <w:rsid w:val="00186209"/>
    <w:rsid w:val="00195F44"/>
    <w:rsid w:val="00196B25"/>
    <w:rsid w:val="001C131A"/>
    <w:rsid w:val="0025362B"/>
    <w:rsid w:val="00273075"/>
    <w:rsid w:val="00284C90"/>
    <w:rsid w:val="002C27D9"/>
    <w:rsid w:val="0030249B"/>
    <w:rsid w:val="003144E6"/>
    <w:rsid w:val="00324784"/>
    <w:rsid w:val="00367FB7"/>
    <w:rsid w:val="003A0E0F"/>
    <w:rsid w:val="003B32A3"/>
    <w:rsid w:val="003B7750"/>
    <w:rsid w:val="003C4D1F"/>
    <w:rsid w:val="00400F0D"/>
    <w:rsid w:val="00556FAC"/>
    <w:rsid w:val="005604DD"/>
    <w:rsid w:val="0056085D"/>
    <w:rsid w:val="005862E1"/>
    <w:rsid w:val="005902C8"/>
    <w:rsid w:val="005A1BCB"/>
    <w:rsid w:val="00602FAA"/>
    <w:rsid w:val="006445EA"/>
    <w:rsid w:val="00670CCB"/>
    <w:rsid w:val="007101BF"/>
    <w:rsid w:val="00750F09"/>
    <w:rsid w:val="00753362"/>
    <w:rsid w:val="0075480C"/>
    <w:rsid w:val="007634F8"/>
    <w:rsid w:val="007726CB"/>
    <w:rsid w:val="00796CD3"/>
    <w:rsid w:val="007B5260"/>
    <w:rsid w:val="007E28B5"/>
    <w:rsid w:val="0081626D"/>
    <w:rsid w:val="008330EA"/>
    <w:rsid w:val="0084218F"/>
    <w:rsid w:val="00886F7C"/>
    <w:rsid w:val="008C6E40"/>
    <w:rsid w:val="008D3053"/>
    <w:rsid w:val="008E3E97"/>
    <w:rsid w:val="0094126E"/>
    <w:rsid w:val="009541ED"/>
    <w:rsid w:val="00960FE7"/>
    <w:rsid w:val="009A042D"/>
    <w:rsid w:val="009A28EB"/>
    <w:rsid w:val="009C0945"/>
    <w:rsid w:val="009D67CA"/>
    <w:rsid w:val="009F4743"/>
    <w:rsid w:val="00A1269A"/>
    <w:rsid w:val="00A22667"/>
    <w:rsid w:val="00A778C7"/>
    <w:rsid w:val="00A92F9B"/>
    <w:rsid w:val="00AE5E4C"/>
    <w:rsid w:val="00B017D2"/>
    <w:rsid w:val="00B236DB"/>
    <w:rsid w:val="00B27BF0"/>
    <w:rsid w:val="00B428DB"/>
    <w:rsid w:val="00B87F01"/>
    <w:rsid w:val="00BA23BD"/>
    <w:rsid w:val="00BA25B2"/>
    <w:rsid w:val="00BA369A"/>
    <w:rsid w:val="00C03A47"/>
    <w:rsid w:val="00C43F36"/>
    <w:rsid w:val="00D008E5"/>
    <w:rsid w:val="00D02B43"/>
    <w:rsid w:val="00D122C5"/>
    <w:rsid w:val="00D2178C"/>
    <w:rsid w:val="00D62BBE"/>
    <w:rsid w:val="00D716B5"/>
    <w:rsid w:val="00D81772"/>
    <w:rsid w:val="00D92E90"/>
    <w:rsid w:val="00DB608C"/>
    <w:rsid w:val="00DE1E34"/>
    <w:rsid w:val="00E2076D"/>
    <w:rsid w:val="00E67E36"/>
    <w:rsid w:val="00E846F3"/>
    <w:rsid w:val="00E8676F"/>
    <w:rsid w:val="00E95145"/>
    <w:rsid w:val="00EA7186"/>
    <w:rsid w:val="00ED3357"/>
    <w:rsid w:val="00EF702E"/>
    <w:rsid w:val="00F241B3"/>
    <w:rsid w:val="00F2539C"/>
    <w:rsid w:val="00F34B72"/>
    <w:rsid w:val="00F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1ECA"/>
  <w15:docId w15:val="{29CE4FBD-B8B6-4F69-A11E-323CFCB1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n-NO"/>
    </w:rPr>
  </w:style>
  <w:style w:type="paragraph" w:styleId="Overskrift1">
    <w:name w:val="heading 1"/>
    <w:basedOn w:val="Normal"/>
    <w:uiPriority w:val="9"/>
    <w:qFormat/>
    <w:pPr>
      <w:spacing w:before="174"/>
      <w:ind w:left="102"/>
      <w:outlineLvl w:val="0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824"/>
    </w:pPr>
    <w:rPr>
      <w:sz w:val="20"/>
      <w:szCs w:val="20"/>
    </w:rPr>
  </w:style>
  <w:style w:type="paragraph" w:styleId="Tittel">
    <w:name w:val="Title"/>
    <w:basedOn w:val="Normal"/>
    <w:uiPriority w:val="10"/>
    <w:qFormat/>
    <w:pPr>
      <w:spacing w:before="151"/>
      <w:ind w:left="2777" w:right="2263"/>
      <w:jc w:val="center"/>
    </w:pPr>
    <w:rPr>
      <w:b/>
      <w:bCs/>
      <w:sz w:val="36"/>
      <w:szCs w:val="36"/>
    </w:rPr>
  </w:style>
  <w:style w:type="paragraph" w:styleId="Listeavsnitt">
    <w:name w:val="List Paragraph"/>
    <w:basedOn w:val="Normal"/>
    <w:uiPriority w:val="1"/>
    <w:qFormat/>
    <w:pPr>
      <w:ind w:left="824" w:hanging="70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basedOn w:val="Standardskriftforavsnitt"/>
    <w:uiPriority w:val="99"/>
    <w:unhideWhenUsed/>
    <w:rsid w:val="00FE5887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E588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253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9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NL/lov/1967-02-10/KAPITTEL_3" TargetMode="External"/><Relationship Id="rId13" Type="http://schemas.openxmlformats.org/officeDocument/2006/relationships/hyperlink" Target="mailto:inger.elvehoy@inn.no" TargetMode="External"/><Relationship Id="rId3" Type="http://schemas.openxmlformats.org/officeDocument/2006/relationships/styles" Target="styles.xml"/><Relationship Id="rId7" Type="http://schemas.openxmlformats.org/officeDocument/2006/relationships/hyperlink" Target="https://lovdata.no/dokument/NL/lov/2006-05-19-16/KAPITTEL_3" TargetMode="External"/><Relationship Id="rId12" Type="http://schemas.openxmlformats.org/officeDocument/2006/relationships/hyperlink" Target="mailto:eva.nilsen@inn.n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inn.no/om-hogskolen/kontakt-oss/innsending-av-elektroniske-dokumente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vdata.no/forskrift/2024-06-28-1392/&#167;7-3" TargetMode="External"/><Relationship Id="rId10" Type="http://schemas.openxmlformats.org/officeDocument/2006/relationships/hyperlink" Target="https://lovdata.no/dokument/NL/lov/2024-03-08-9/KAPITTEL_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SF/forskrift/2024-06-28-1392/KAPITTEL_7" TargetMode="External"/><Relationship Id="rId14" Type="http://schemas.openxmlformats.org/officeDocument/2006/relationships/hyperlink" Target="mailto:torild.schulstok@inn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301C9-D869-44E1-825B-54E045171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Kjelsberg</dc:creator>
  <cp:lastModifiedBy>Grethe Karin Sveen</cp:lastModifiedBy>
  <cp:revision>2</cp:revision>
  <dcterms:created xsi:type="dcterms:W3CDTF">2024-09-09T08:35:00Z</dcterms:created>
  <dcterms:modified xsi:type="dcterms:W3CDTF">2024-09-09T08:35:00Z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2023-02-09T00:00:00Z</vt:filetime>
  </property>
  <property fmtid="{D5CDD505-2E9C-101B-9397-08002B2CF9AE}" pid="5" name="Producer">
    <vt:lpwstr>Microsoft® Word for Microsoft 365</vt:lpwstr>
  </property>
</Properties>
</file>